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26" w:rsidRPr="006B7E68" w:rsidRDefault="00F74126" w:rsidP="007476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6B7E68">
        <w:rPr>
          <w:rFonts w:ascii="Arial" w:eastAsia="Times New Roman" w:hAnsi="Arial" w:cs="Arial"/>
          <w:b/>
          <w:bCs/>
          <w:lang w:eastAsia="pl-PL"/>
        </w:rPr>
        <w:t>Komunikat dla Świadczenio</w:t>
      </w:r>
      <w:r w:rsidR="00AE3015">
        <w:rPr>
          <w:rFonts w:ascii="Arial" w:eastAsia="Times New Roman" w:hAnsi="Arial" w:cs="Arial"/>
          <w:b/>
          <w:bCs/>
          <w:lang w:eastAsia="pl-PL"/>
        </w:rPr>
        <w:t>dawców</w:t>
      </w:r>
      <w:r w:rsidRPr="006B7E6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E3015">
        <w:rPr>
          <w:rFonts w:ascii="Arial" w:eastAsia="Times New Roman" w:hAnsi="Arial" w:cs="Arial"/>
          <w:b/>
          <w:bCs/>
          <w:lang w:eastAsia="pl-PL"/>
        </w:rPr>
        <w:t>realizujących</w:t>
      </w:r>
      <w:r w:rsidR="00045BD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B7E68">
        <w:rPr>
          <w:rFonts w:ascii="Arial" w:eastAsia="Times New Roman" w:hAnsi="Arial" w:cs="Arial"/>
          <w:b/>
          <w:bCs/>
          <w:lang w:eastAsia="pl-PL"/>
        </w:rPr>
        <w:t>zaopatrzeni</w:t>
      </w:r>
      <w:r w:rsidR="00AE3015">
        <w:rPr>
          <w:rFonts w:ascii="Arial" w:eastAsia="Times New Roman" w:hAnsi="Arial" w:cs="Arial"/>
          <w:b/>
          <w:bCs/>
          <w:lang w:eastAsia="pl-PL"/>
        </w:rPr>
        <w:t>e</w:t>
      </w:r>
      <w:r w:rsidRPr="006B7E68">
        <w:rPr>
          <w:rFonts w:ascii="Arial" w:eastAsia="Times New Roman" w:hAnsi="Arial" w:cs="Arial"/>
          <w:b/>
          <w:bCs/>
          <w:lang w:eastAsia="pl-PL"/>
        </w:rPr>
        <w:t xml:space="preserve"> w refundowane wyroby medyczne</w:t>
      </w:r>
    </w:p>
    <w:tbl>
      <w:tblPr>
        <w:tblW w:w="8475" w:type="dxa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75"/>
      </w:tblGrid>
      <w:tr w:rsidR="00F74126" w:rsidRPr="00F7412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126" w:rsidRPr="00F74126" w:rsidRDefault="00F74126" w:rsidP="0029521C">
            <w:pPr>
              <w:spacing w:before="100" w:beforeAutospacing="1" w:after="100" w:afterAutospacing="1" w:line="240" w:lineRule="auto"/>
              <w:jc w:val="both"/>
              <w:divId w:val="166750106"/>
              <w:rPr>
                <w:rFonts w:ascii="Arial" w:eastAsia="Times New Roman" w:hAnsi="Arial" w:cs="Arial"/>
                <w:color w:val="000099"/>
                <w:lang w:eastAsia="pl-PL"/>
              </w:rPr>
            </w:pPr>
          </w:p>
        </w:tc>
      </w:tr>
    </w:tbl>
    <w:p w:rsidR="00DF1215" w:rsidRPr="005E1A8E" w:rsidRDefault="0029521C" w:rsidP="0029521C">
      <w:pPr>
        <w:rPr>
          <w:rFonts w:ascii="Arial" w:hAnsi="Arial" w:cs="Arial"/>
        </w:rPr>
      </w:pPr>
      <w:r w:rsidRPr="005E1A8E">
        <w:rPr>
          <w:rFonts w:ascii="Arial" w:hAnsi="Arial" w:cs="Arial"/>
        </w:rPr>
        <w:t>Informujemy, że z</w:t>
      </w:r>
      <w:r w:rsidR="00DF1215" w:rsidRPr="005E1A8E">
        <w:rPr>
          <w:rFonts w:ascii="Arial" w:hAnsi="Arial" w:cs="Arial"/>
        </w:rPr>
        <w:t xml:space="preserve">godnie z przepisami </w:t>
      </w:r>
      <w:r w:rsidRPr="005E1A8E">
        <w:rPr>
          <w:rFonts w:ascii="Arial" w:hAnsi="Arial" w:cs="Arial"/>
        </w:rPr>
        <w:t>rozporządzenia Ministra Zdrowia z dnia 6 grudnia 2013r. w sprawie wzoru zlecenia na zaopatrzenie w wyroby medyczne oraz wzoru zlecenia naprawy (Dz.</w:t>
      </w:r>
      <w:r w:rsidR="003F6803">
        <w:rPr>
          <w:rFonts w:ascii="Arial" w:hAnsi="Arial" w:cs="Arial"/>
        </w:rPr>
        <w:t xml:space="preserve"> </w:t>
      </w:r>
      <w:r w:rsidRPr="005E1A8E">
        <w:rPr>
          <w:rFonts w:ascii="Arial" w:hAnsi="Arial" w:cs="Arial"/>
        </w:rPr>
        <w:t>U.</w:t>
      </w:r>
      <w:r w:rsidR="003F6803">
        <w:rPr>
          <w:rFonts w:ascii="Arial" w:hAnsi="Arial" w:cs="Arial"/>
        </w:rPr>
        <w:t xml:space="preserve"> </w:t>
      </w:r>
      <w:r w:rsidRPr="005E1A8E">
        <w:rPr>
          <w:rFonts w:ascii="Arial" w:hAnsi="Arial" w:cs="Arial"/>
        </w:rPr>
        <w:t xml:space="preserve">poz 1678) </w:t>
      </w:r>
      <w:r w:rsidR="00DF1215" w:rsidRPr="005E1A8E">
        <w:rPr>
          <w:rFonts w:ascii="Arial" w:hAnsi="Arial" w:cs="Arial"/>
        </w:rPr>
        <w:t xml:space="preserve">potwierdzenie uprawnienia do zaopatrzenia </w:t>
      </w:r>
      <w:r w:rsidR="00D35A02">
        <w:rPr>
          <w:rFonts w:ascii="Arial" w:hAnsi="Arial" w:cs="Arial"/>
        </w:rPr>
        <w:t xml:space="preserve">w </w:t>
      </w:r>
      <w:r w:rsidR="00DF1215" w:rsidRPr="005E1A8E">
        <w:rPr>
          <w:rFonts w:ascii="Arial" w:hAnsi="Arial" w:cs="Arial"/>
        </w:rPr>
        <w:t>wyrob</w:t>
      </w:r>
      <w:r w:rsidR="00D35A02">
        <w:rPr>
          <w:rFonts w:ascii="Arial" w:hAnsi="Arial" w:cs="Arial"/>
        </w:rPr>
        <w:t xml:space="preserve">y </w:t>
      </w:r>
      <w:r w:rsidR="00DF1215" w:rsidRPr="005E1A8E">
        <w:rPr>
          <w:rFonts w:ascii="Arial" w:hAnsi="Arial" w:cs="Arial"/>
        </w:rPr>
        <w:t>medyczn</w:t>
      </w:r>
      <w:r w:rsidR="00D35A02">
        <w:rPr>
          <w:rFonts w:ascii="Arial" w:hAnsi="Arial" w:cs="Arial"/>
        </w:rPr>
        <w:t>e,</w:t>
      </w:r>
      <w:r w:rsidR="00DF1215" w:rsidRPr="005E1A8E">
        <w:rPr>
          <w:rFonts w:ascii="Arial" w:hAnsi="Arial" w:cs="Arial"/>
        </w:rPr>
        <w:t xml:space="preserve"> dokonane przed datą 1 lipca 2014</w:t>
      </w:r>
      <w:r w:rsidR="00D35A02">
        <w:rPr>
          <w:rFonts w:ascii="Arial" w:hAnsi="Arial" w:cs="Arial"/>
        </w:rPr>
        <w:t xml:space="preserve"> </w:t>
      </w:r>
      <w:r w:rsidR="00DF1215" w:rsidRPr="005E1A8E">
        <w:rPr>
          <w:rFonts w:ascii="Arial" w:hAnsi="Arial" w:cs="Arial"/>
        </w:rPr>
        <w:t>r. w przypadku wyrobów innych niż przysługując</w:t>
      </w:r>
      <w:r w:rsidR="00D35A02">
        <w:rPr>
          <w:rFonts w:ascii="Arial" w:hAnsi="Arial" w:cs="Arial"/>
        </w:rPr>
        <w:t>e</w:t>
      </w:r>
      <w:r w:rsidR="00DF1215" w:rsidRPr="005E1A8E">
        <w:rPr>
          <w:rFonts w:ascii="Arial" w:hAnsi="Arial" w:cs="Arial"/>
        </w:rPr>
        <w:t xml:space="preserve"> comiesięcznie zachowuje ważność do dnia 31 lipca 2014r.</w:t>
      </w:r>
    </w:p>
    <w:p w:rsidR="00DF1215" w:rsidRDefault="00DF1215" w:rsidP="0074763C">
      <w:pPr>
        <w:rPr>
          <w:rFonts w:ascii="Arial" w:hAnsi="Arial" w:cs="Arial"/>
        </w:rPr>
      </w:pPr>
      <w:r w:rsidRPr="005E1A8E">
        <w:rPr>
          <w:rFonts w:ascii="Arial" w:hAnsi="Arial" w:cs="Arial"/>
        </w:rPr>
        <w:t xml:space="preserve">Powyższe oznacza, </w:t>
      </w:r>
      <w:r w:rsidR="00D35A02">
        <w:rPr>
          <w:rFonts w:ascii="Arial" w:hAnsi="Arial" w:cs="Arial"/>
        </w:rPr>
        <w:t>że</w:t>
      </w:r>
      <w:r w:rsidRPr="005E1A8E">
        <w:rPr>
          <w:rFonts w:ascii="Arial" w:hAnsi="Arial" w:cs="Arial"/>
        </w:rPr>
        <w:t xml:space="preserve"> zlecenie potwierdzone w oddziale wojewódzkim Narodowego Funduszu Zdrowia do 30 czerwca br. </w:t>
      </w:r>
      <w:r w:rsidR="0029521C" w:rsidRPr="005E1A8E">
        <w:rPr>
          <w:rFonts w:ascii="Arial" w:hAnsi="Arial" w:cs="Arial"/>
        </w:rPr>
        <w:t>j</w:t>
      </w:r>
      <w:r w:rsidRPr="005E1A8E">
        <w:rPr>
          <w:rFonts w:ascii="Arial" w:hAnsi="Arial" w:cs="Arial"/>
        </w:rPr>
        <w:t xml:space="preserve">est ważne do 31 lipca </w:t>
      </w:r>
      <w:proofErr w:type="spellStart"/>
      <w:r w:rsidRPr="005E1A8E">
        <w:rPr>
          <w:rFonts w:ascii="Arial" w:hAnsi="Arial" w:cs="Arial"/>
        </w:rPr>
        <w:t>br</w:t>
      </w:r>
      <w:proofErr w:type="spellEnd"/>
      <w:r w:rsidRPr="005E1A8E">
        <w:rPr>
          <w:rFonts w:ascii="Arial" w:hAnsi="Arial" w:cs="Arial"/>
        </w:rPr>
        <w:t>.,czyli mus</w:t>
      </w:r>
      <w:r w:rsidR="0029521C" w:rsidRPr="005E1A8E">
        <w:rPr>
          <w:rFonts w:ascii="Arial" w:hAnsi="Arial" w:cs="Arial"/>
        </w:rPr>
        <w:t>i</w:t>
      </w:r>
      <w:r w:rsidRPr="005E1A8E">
        <w:rPr>
          <w:rFonts w:ascii="Arial" w:hAnsi="Arial" w:cs="Arial"/>
        </w:rPr>
        <w:t xml:space="preserve"> być złożone do realizacji u świadczeniodawcy w terminie do 31 lipca br. Tym samym złożenie</w:t>
      </w:r>
      <w:r w:rsidR="0029521C" w:rsidRPr="005E1A8E">
        <w:rPr>
          <w:rFonts w:ascii="Arial" w:hAnsi="Arial" w:cs="Arial"/>
        </w:rPr>
        <w:t xml:space="preserve"> </w:t>
      </w:r>
      <w:r w:rsidRPr="005E1A8E">
        <w:rPr>
          <w:rFonts w:ascii="Arial" w:hAnsi="Arial" w:cs="Arial"/>
        </w:rPr>
        <w:t xml:space="preserve">do realizacji nie jest tożsame z koniecznością zakończenia realizacji świadczenia (odbioru </w:t>
      </w:r>
      <w:r w:rsidR="00D35A02">
        <w:rPr>
          <w:rFonts w:ascii="Arial" w:hAnsi="Arial" w:cs="Arial"/>
        </w:rPr>
        <w:t xml:space="preserve">wyrobu </w:t>
      </w:r>
      <w:r w:rsidRPr="005E1A8E">
        <w:rPr>
          <w:rFonts w:ascii="Arial" w:hAnsi="Arial" w:cs="Arial"/>
        </w:rPr>
        <w:t>przez pacjenta) do 31 lipca br.</w:t>
      </w:r>
    </w:p>
    <w:p w:rsidR="0074763C" w:rsidRDefault="0074763C" w:rsidP="0074763C">
      <w:pPr>
        <w:rPr>
          <w:rFonts w:ascii="Arial" w:hAnsi="Arial" w:cs="Arial"/>
        </w:rPr>
      </w:pPr>
    </w:p>
    <w:p w:rsidR="0074763C" w:rsidRDefault="0074763C" w:rsidP="0074763C">
      <w:pPr>
        <w:rPr>
          <w:rFonts w:ascii="Arial" w:hAnsi="Arial" w:cs="Arial"/>
        </w:rPr>
      </w:pPr>
      <w:r>
        <w:rPr>
          <w:rFonts w:ascii="Arial" w:hAnsi="Arial" w:cs="Arial"/>
        </w:rPr>
        <w:t>Warszawa, 9 lipca 2014 r.</w:t>
      </w:r>
    </w:p>
    <w:p w:rsidR="0074763C" w:rsidRPr="005E1A8E" w:rsidRDefault="0074763C" w:rsidP="0074763C">
      <w:pPr>
        <w:rPr>
          <w:rFonts w:ascii="Arial" w:hAnsi="Arial" w:cs="Arial"/>
        </w:rPr>
      </w:pPr>
      <w:bookmarkStart w:id="0" w:name="_GoBack"/>
      <w:bookmarkEnd w:id="0"/>
    </w:p>
    <w:p w:rsidR="005E1A8E" w:rsidRDefault="005E1A8E" w:rsidP="00DF12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1A8E" w:rsidRDefault="005E1A8E" w:rsidP="00DF1215">
      <w:pPr>
        <w:ind w:firstLine="708"/>
        <w:rPr>
          <w:rFonts w:ascii="Arial" w:hAnsi="Arial" w:cs="Arial"/>
          <w:color w:val="000099"/>
          <w:sz w:val="18"/>
          <w:szCs w:val="18"/>
        </w:rPr>
      </w:pPr>
    </w:p>
    <w:p w:rsidR="005E1A8E" w:rsidRPr="00F74126" w:rsidRDefault="005E1A8E" w:rsidP="00DF121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E1A8E" w:rsidRPr="00F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15"/>
    <w:rsid w:val="00045BDA"/>
    <w:rsid w:val="001E2A2C"/>
    <w:rsid w:val="0029521C"/>
    <w:rsid w:val="003F6803"/>
    <w:rsid w:val="005E1A8E"/>
    <w:rsid w:val="006B7E68"/>
    <w:rsid w:val="0074763C"/>
    <w:rsid w:val="008F04E3"/>
    <w:rsid w:val="00AE3015"/>
    <w:rsid w:val="00D01F91"/>
    <w:rsid w:val="00D35A02"/>
    <w:rsid w:val="00DF1215"/>
    <w:rsid w:val="00E54ABF"/>
    <w:rsid w:val="00F74126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BFAD-ADF2-4221-A316-EDB33F54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4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66CC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126"/>
    <w:rPr>
      <w:rFonts w:ascii="Times New Roman" w:eastAsia="Times New Roman" w:hAnsi="Times New Roman" w:cs="Times New Roman"/>
      <w:b/>
      <w:bCs/>
      <w:color w:val="3366CC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F7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41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Sieradzka Magdalena</dc:creator>
  <cp:lastModifiedBy>Rafał Wojtas</cp:lastModifiedBy>
  <cp:revision>2</cp:revision>
  <cp:lastPrinted>2014-07-09T06:46:00Z</cp:lastPrinted>
  <dcterms:created xsi:type="dcterms:W3CDTF">2014-08-26T10:49:00Z</dcterms:created>
  <dcterms:modified xsi:type="dcterms:W3CDTF">2014-08-26T10:49:00Z</dcterms:modified>
</cp:coreProperties>
</file>